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CF" w:rsidRDefault="00CD15CF" w:rsidP="00723E78">
      <w:pPr>
        <w:jc w:val="center"/>
        <w:rPr>
          <w:b/>
          <w:bCs/>
          <w:sz w:val="40"/>
          <w:szCs w:val="40"/>
        </w:rPr>
      </w:pPr>
      <w:r>
        <w:rPr>
          <w:b/>
          <w:bCs/>
          <w:sz w:val="40"/>
          <w:szCs w:val="40"/>
        </w:rPr>
        <w:t>BUSN2028 - S</w:t>
      </w:r>
      <w:r w:rsidR="00723E78">
        <w:rPr>
          <w:b/>
          <w:bCs/>
          <w:sz w:val="40"/>
          <w:szCs w:val="40"/>
        </w:rPr>
        <w:t>1</w:t>
      </w:r>
    </w:p>
    <w:p w:rsidR="00CD15CF" w:rsidRPr="00B34E38" w:rsidRDefault="00CD15CF" w:rsidP="000B2F52">
      <w:pPr>
        <w:jc w:val="center"/>
        <w:rPr>
          <w:b/>
          <w:bCs/>
          <w:sz w:val="36"/>
          <w:szCs w:val="36"/>
        </w:rPr>
      </w:pPr>
      <w:r w:rsidRPr="00B34E38">
        <w:rPr>
          <w:b/>
          <w:bCs/>
          <w:sz w:val="36"/>
          <w:szCs w:val="36"/>
        </w:rPr>
        <w:t xml:space="preserve">Tutorial Preparation - Week </w:t>
      </w:r>
      <w:r w:rsidR="000B2F52">
        <w:rPr>
          <w:b/>
          <w:bCs/>
          <w:sz w:val="36"/>
          <w:szCs w:val="36"/>
        </w:rPr>
        <w:t>3</w:t>
      </w:r>
    </w:p>
    <w:p w:rsidR="00CD15CF" w:rsidRDefault="00CD15CF" w:rsidP="008735CE">
      <w:pPr>
        <w:jc w:val="both"/>
        <w:rPr>
          <w:lang w:val="en-US"/>
        </w:rPr>
      </w:pPr>
    </w:p>
    <w:p w:rsidR="00802B84" w:rsidRPr="00CD15CF" w:rsidRDefault="00CD15CF" w:rsidP="00323D4B">
      <w:pPr>
        <w:jc w:val="both"/>
        <w:rPr>
          <w:b/>
          <w:bCs/>
          <w:sz w:val="24"/>
          <w:szCs w:val="24"/>
          <w:lang w:val="en-US"/>
        </w:rPr>
      </w:pPr>
      <w:r w:rsidRPr="00CD15CF">
        <w:rPr>
          <w:b/>
          <w:bCs/>
          <w:sz w:val="24"/>
          <w:szCs w:val="24"/>
          <w:lang w:val="en-US"/>
        </w:rPr>
        <w:t xml:space="preserve">1- </w:t>
      </w:r>
      <w:r w:rsidR="00323D4B">
        <w:rPr>
          <w:b/>
          <w:bCs/>
          <w:sz w:val="24"/>
          <w:szCs w:val="24"/>
          <w:lang w:val="en-US"/>
        </w:rPr>
        <w:t xml:space="preserve">Consider each of the </w:t>
      </w:r>
      <w:r w:rsidR="00802B84" w:rsidRPr="00CD15CF">
        <w:rPr>
          <w:b/>
          <w:bCs/>
          <w:sz w:val="24"/>
          <w:szCs w:val="24"/>
          <w:lang w:val="en-US"/>
        </w:rPr>
        <w:t xml:space="preserve">following survey </w:t>
      </w:r>
      <w:bookmarkStart w:id="0" w:name="_GoBack"/>
      <w:bookmarkEnd w:id="0"/>
      <w:r w:rsidR="001D460F" w:rsidRPr="00CD15CF">
        <w:rPr>
          <w:b/>
          <w:bCs/>
          <w:sz w:val="24"/>
          <w:szCs w:val="24"/>
          <w:lang w:val="en-US"/>
        </w:rPr>
        <w:t>designs</w:t>
      </w:r>
      <w:r w:rsidR="001D460F">
        <w:rPr>
          <w:b/>
          <w:bCs/>
          <w:sz w:val="24"/>
          <w:szCs w:val="24"/>
          <w:lang w:val="en-US"/>
        </w:rPr>
        <w:t>;</w:t>
      </w:r>
      <w:r w:rsidR="00323D4B">
        <w:rPr>
          <w:b/>
          <w:bCs/>
          <w:sz w:val="24"/>
          <w:szCs w:val="24"/>
          <w:lang w:val="en-US"/>
        </w:rPr>
        <w:t xml:space="preserve"> discuss their possible merits and shortcomings</w:t>
      </w:r>
      <w:r w:rsidR="00802B84" w:rsidRPr="00CD15CF">
        <w:rPr>
          <w:b/>
          <w:bCs/>
          <w:sz w:val="24"/>
          <w:szCs w:val="24"/>
          <w:lang w:val="en-US"/>
        </w:rPr>
        <w:t>:</w:t>
      </w:r>
    </w:p>
    <w:p w:rsidR="00CD15CF" w:rsidRPr="00CD15CF" w:rsidRDefault="00CD15CF" w:rsidP="008735CE">
      <w:pPr>
        <w:jc w:val="both"/>
        <w:rPr>
          <w:b/>
          <w:bCs/>
        </w:rPr>
      </w:pPr>
    </w:p>
    <w:p w:rsidR="00802B84" w:rsidRPr="00323D4B" w:rsidRDefault="00802B84" w:rsidP="008735CE">
      <w:pPr>
        <w:numPr>
          <w:ilvl w:val="0"/>
          <w:numId w:val="4"/>
        </w:numPr>
        <w:jc w:val="both"/>
      </w:pPr>
      <w:proofErr w:type="gramStart"/>
      <w:r w:rsidRPr="00802B84">
        <w:rPr>
          <w:lang w:val="en-US"/>
        </w:rPr>
        <w:t>A text message survey asks potential respondents to indicate yes or no whether they are driving or not, whether they are alone, and whether they believe the roads in the area can adequately handle traffic, whether more money should be spent on better roadways, whether or not traffic is effectively policed, and whether or not automatic cameras should be used to issue speeding tickets.</w:t>
      </w:r>
      <w:proofErr w:type="gramEnd"/>
      <w:r w:rsidRPr="00802B84">
        <w:rPr>
          <w:lang w:val="en-US"/>
        </w:rPr>
        <w:t xml:space="preserve"> The sample </w:t>
      </w:r>
      <w:proofErr w:type="gramStart"/>
      <w:r w:rsidRPr="00802B84">
        <w:rPr>
          <w:lang w:val="en-US"/>
        </w:rPr>
        <w:t>is drawn</w:t>
      </w:r>
      <w:proofErr w:type="gramEnd"/>
      <w:r w:rsidRPr="00802B84">
        <w:rPr>
          <w:lang w:val="en-US"/>
        </w:rPr>
        <w:t xml:space="preserve"> from people who have agreed to be contacted via mobile phone regarding road traffic conditions.</w:t>
      </w:r>
    </w:p>
    <w:p w:rsidR="00323D4B" w:rsidRDefault="00323D4B" w:rsidP="00323D4B">
      <w:pPr>
        <w:jc w:val="both"/>
        <w:rPr>
          <w:lang w:val="en-US"/>
        </w:rPr>
      </w:pPr>
    </w:p>
    <w:p w:rsidR="00323D4B" w:rsidRDefault="00323D4B" w:rsidP="00323D4B">
      <w:pPr>
        <w:jc w:val="both"/>
        <w:rPr>
          <w:lang w:val="en-US"/>
        </w:rPr>
      </w:pPr>
    </w:p>
    <w:p w:rsidR="00323D4B" w:rsidRPr="00323D4B" w:rsidRDefault="00323D4B" w:rsidP="00323D4B">
      <w:pPr>
        <w:jc w:val="both"/>
      </w:pPr>
    </w:p>
    <w:p w:rsidR="00323D4B" w:rsidRDefault="00323D4B" w:rsidP="00323D4B">
      <w:pPr>
        <w:jc w:val="both"/>
        <w:rPr>
          <w:lang w:val="en-US"/>
        </w:rPr>
      </w:pPr>
    </w:p>
    <w:p w:rsidR="00323D4B" w:rsidRPr="00802B84" w:rsidRDefault="00323D4B" w:rsidP="00323D4B">
      <w:pPr>
        <w:jc w:val="both"/>
      </w:pPr>
    </w:p>
    <w:p w:rsidR="00802B84" w:rsidRDefault="00802B84" w:rsidP="008735CE">
      <w:pPr>
        <w:pStyle w:val="ListParagraph"/>
        <w:numPr>
          <w:ilvl w:val="0"/>
          <w:numId w:val="4"/>
        </w:numPr>
        <w:autoSpaceDE w:val="0"/>
        <w:autoSpaceDN w:val="0"/>
        <w:adjustRightInd w:val="0"/>
        <w:jc w:val="both"/>
        <w:rPr>
          <w:rFonts w:ascii="Arial" w:hAnsi="Arial" w:cs="Arial"/>
          <w:color w:val="000000"/>
        </w:rPr>
      </w:pPr>
      <w:r w:rsidRPr="00802B84">
        <w:rPr>
          <w:rFonts w:ascii="Arial" w:hAnsi="Arial" w:cs="Arial"/>
          <w:color w:val="000000"/>
        </w:rPr>
        <w:t xml:space="preserve">A researcher suggests mailing a small safe (a metal file box with a built-in lock) without the lock combination to respondents, with a note explaining that respondents </w:t>
      </w:r>
      <w:proofErr w:type="gramStart"/>
      <w:r w:rsidRPr="00802B84">
        <w:rPr>
          <w:rFonts w:ascii="Arial" w:hAnsi="Arial" w:cs="Arial"/>
          <w:color w:val="000000"/>
        </w:rPr>
        <w:t>will be called</w:t>
      </w:r>
      <w:proofErr w:type="gramEnd"/>
      <w:r w:rsidRPr="00802B84">
        <w:rPr>
          <w:rFonts w:ascii="Arial" w:hAnsi="Arial" w:cs="Arial"/>
          <w:color w:val="000000"/>
        </w:rPr>
        <w:t xml:space="preserve"> in a few days for a telephone interview. During the telephone interview, the respondent </w:t>
      </w:r>
      <w:proofErr w:type="gramStart"/>
      <w:r w:rsidRPr="00802B84">
        <w:rPr>
          <w:rFonts w:ascii="Arial" w:hAnsi="Arial" w:cs="Arial"/>
          <w:color w:val="000000"/>
        </w:rPr>
        <w:t>is given</w:t>
      </w:r>
      <w:proofErr w:type="gramEnd"/>
      <w:r w:rsidRPr="00802B84">
        <w:rPr>
          <w:rFonts w:ascii="Arial" w:hAnsi="Arial" w:cs="Arial"/>
          <w:color w:val="000000"/>
        </w:rPr>
        <w:t xml:space="preserve"> the combination and the safe may be opened. </w:t>
      </w:r>
    </w:p>
    <w:p w:rsidR="00323D4B" w:rsidRDefault="00323D4B" w:rsidP="00323D4B">
      <w:pPr>
        <w:autoSpaceDE w:val="0"/>
        <w:autoSpaceDN w:val="0"/>
        <w:adjustRightInd w:val="0"/>
        <w:jc w:val="both"/>
        <w:rPr>
          <w:rFonts w:ascii="Arial" w:hAnsi="Arial" w:cs="Arial"/>
          <w:color w:val="000000"/>
        </w:rPr>
      </w:pPr>
    </w:p>
    <w:p w:rsidR="00323D4B" w:rsidRDefault="00323D4B" w:rsidP="00323D4B">
      <w:pPr>
        <w:autoSpaceDE w:val="0"/>
        <w:autoSpaceDN w:val="0"/>
        <w:adjustRightInd w:val="0"/>
        <w:jc w:val="both"/>
        <w:rPr>
          <w:rFonts w:ascii="Arial" w:hAnsi="Arial" w:cs="Arial"/>
          <w:color w:val="000000"/>
        </w:rPr>
      </w:pPr>
    </w:p>
    <w:p w:rsidR="00323D4B" w:rsidRDefault="00323D4B" w:rsidP="00323D4B">
      <w:pPr>
        <w:autoSpaceDE w:val="0"/>
        <w:autoSpaceDN w:val="0"/>
        <w:adjustRightInd w:val="0"/>
        <w:jc w:val="both"/>
        <w:rPr>
          <w:rFonts w:ascii="Arial" w:hAnsi="Arial" w:cs="Arial"/>
          <w:color w:val="000000"/>
        </w:rPr>
      </w:pPr>
    </w:p>
    <w:p w:rsidR="00323D4B" w:rsidRDefault="00323D4B" w:rsidP="00323D4B">
      <w:pPr>
        <w:autoSpaceDE w:val="0"/>
        <w:autoSpaceDN w:val="0"/>
        <w:adjustRightInd w:val="0"/>
        <w:jc w:val="both"/>
        <w:rPr>
          <w:rFonts w:ascii="Arial" w:hAnsi="Arial" w:cs="Arial"/>
          <w:color w:val="000000"/>
        </w:rPr>
      </w:pPr>
    </w:p>
    <w:p w:rsidR="00323D4B" w:rsidRPr="00323D4B" w:rsidRDefault="00323D4B" w:rsidP="00323D4B">
      <w:pPr>
        <w:autoSpaceDE w:val="0"/>
        <w:autoSpaceDN w:val="0"/>
        <w:adjustRightInd w:val="0"/>
        <w:jc w:val="both"/>
        <w:rPr>
          <w:rFonts w:ascii="Arial" w:hAnsi="Arial" w:cs="Arial"/>
          <w:color w:val="000000"/>
        </w:rPr>
      </w:pPr>
    </w:p>
    <w:p w:rsidR="00323D4B" w:rsidRPr="00323D4B" w:rsidRDefault="00323D4B" w:rsidP="00323D4B">
      <w:pPr>
        <w:autoSpaceDE w:val="0"/>
        <w:autoSpaceDN w:val="0"/>
        <w:adjustRightInd w:val="0"/>
        <w:jc w:val="both"/>
        <w:rPr>
          <w:rFonts w:ascii="Arial" w:hAnsi="Arial" w:cs="Arial"/>
          <w:color w:val="000000"/>
        </w:rPr>
      </w:pPr>
    </w:p>
    <w:p w:rsidR="00802B84" w:rsidRDefault="00802B84" w:rsidP="008735CE">
      <w:pPr>
        <w:pStyle w:val="ListParagraph"/>
        <w:numPr>
          <w:ilvl w:val="0"/>
          <w:numId w:val="4"/>
        </w:numPr>
        <w:autoSpaceDE w:val="0"/>
        <w:autoSpaceDN w:val="0"/>
        <w:adjustRightInd w:val="0"/>
        <w:jc w:val="both"/>
        <w:rPr>
          <w:rFonts w:ascii="Arial" w:hAnsi="Arial" w:cs="Arial"/>
          <w:color w:val="000000"/>
        </w:rPr>
      </w:pPr>
      <w:r w:rsidRPr="00802B84">
        <w:rPr>
          <w:rFonts w:ascii="Arial" w:hAnsi="Arial" w:cs="Arial"/>
          <w:color w:val="000000"/>
        </w:rPr>
        <w:t>A shopping mall that wishes to evaluate its image places packets (including a questionnaire, cover letter and a stamped return envelope) in the mall where customers can pick it up if they wish.</w:t>
      </w:r>
    </w:p>
    <w:p w:rsidR="00323D4B" w:rsidRPr="00323D4B" w:rsidRDefault="00323D4B" w:rsidP="00323D4B">
      <w:pPr>
        <w:pStyle w:val="ListParagraph"/>
        <w:rPr>
          <w:rFonts w:ascii="Arial" w:hAnsi="Arial" w:cs="Arial"/>
          <w:color w:val="000000"/>
        </w:rPr>
      </w:pPr>
    </w:p>
    <w:p w:rsidR="00802B84" w:rsidRDefault="00802B84" w:rsidP="008735CE">
      <w:pPr>
        <w:autoSpaceDE w:val="0"/>
        <w:autoSpaceDN w:val="0"/>
        <w:adjustRightInd w:val="0"/>
        <w:jc w:val="both"/>
        <w:rPr>
          <w:rFonts w:ascii="Arial" w:hAnsi="Arial" w:cs="Arial"/>
        </w:rPr>
      </w:pPr>
    </w:p>
    <w:p w:rsidR="00802B84" w:rsidRDefault="00802B84" w:rsidP="008735CE">
      <w:pPr>
        <w:autoSpaceDE w:val="0"/>
        <w:autoSpaceDN w:val="0"/>
        <w:adjustRightInd w:val="0"/>
        <w:jc w:val="both"/>
        <w:rPr>
          <w:rFonts w:ascii="Arial" w:hAnsi="Arial" w:cs="Arial"/>
        </w:rPr>
      </w:pPr>
    </w:p>
    <w:p w:rsidR="00EE4DBE" w:rsidRDefault="00EE4DBE" w:rsidP="008735CE">
      <w:pPr>
        <w:autoSpaceDE w:val="0"/>
        <w:autoSpaceDN w:val="0"/>
        <w:adjustRightInd w:val="0"/>
        <w:jc w:val="both"/>
        <w:rPr>
          <w:rFonts w:ascii="Arial" w:hAnsi="Arial" w:cs="Arial"/>
        </w:rPr>
      </w:pPr>
    </w:p>
    <w:p w:rsidR="00323D4B" w:rsidRDefault="00323D4B" w:rsidP="008735CE">
      <w:pPr>
        <w:autoSpaceDE w:val="0"/>
        <w:autoSpaceDN w:val="0"/>
        <w:adjustRightInd w:val="0"/>
        <w:jc w:val="both"/>
        <w:rPr>
          <w:rFonts w:ascii="Arial" w:hAnsi="Arial" w:cs="Arial"/>
        </w:rPr>
      </w:pPr>
    </w:p>
    <w:p w:rsidR="00802B84" w:rsidRPr="00CD15CF" w:rsidRDefault="00323D4B" w:rsidP="008735CE">
      <w:pPr>
        <w:autoSpaceDE w:val="0"/>
        <w:autoSpaceDN w:val="0"/>
        <w:adjustRightInd w:val="0"/>
        <w:jc w:val="both"/>
        <w:rPr>
          <w:rFonts w:ascii="Arial" w:hAnsi="Arial" w:cs="Arial"/>
          <w:b/>
          <w:bCs/>
          <w:sz w:val="24"/>
          <w:szCs w:val="24"/>
        </w:rPr>
      </w:pPr>
      <w:r>
        <w:rPr>
          <w:rFonts w:ascii="Arial" w:hAnsi="Arial" w:cs="Arial"/>
          <w:b/>
          <w:bCs/>
          <w:sz w:val="24"/>
          <w:szCs w:val="24"/>
        </w:rPr>
        <w:t>2</w:t>
      </w:r>
      <w:r w:rsidR="00CD15CF" w:rsidRPr="00CD15CF">
        <w:rPr>
          <w:rFonts w:ascii="Arial" w:hAnsi="Arial" w:cs="Arial"/>
          <w:b/>
          <w:bCs/>
          <w:sz w:val="24"/>
          <w:szCs w:val="24"/>
        </w:rPr>
        <w:t xml:space="preserve">- </w:t>
      </w:r>
      <w:r w:rsidR="00802B84" w:rsidRPr="00CD15CF">
        <w:rPr>
          <w:rFonts w:ascii="Arial" w:hAnsi="Arial" w:cs="Arial"/>
          <w:b/>
          <w:bCs/>
          <w:sz w:val="24"/>
          <w:szCs w:val="24"/>
        </w:rPr>
        <w:t>The following question was asked of a sample of television viewers:</w:t>
      </w:r>
    </w:p>
    <w:p w:rsidR="00802B84" w:rsidRPr="00CD15CF" w:rsidRDefault="00802B84" w:rsidP="008735CE">
      <w:pPr>
        <w:autoSpaceDE w:val="0"/>
        <w:autoSpaceDN w:val="0"/>
        <w:adjustRightInd w:val="0"/>
        <w:jc w:val="both"/>
        <w:rPr>
          <w:rFonts w:ascii="Arial" w:hAnsi="Arial" w:cs="Arial"/>
          <w:b/>
          <w:bCs/>
          <w:sz w:val="24"/>
          <w:szCs w:val="24"/>
        </w:rPr>
      </w:pPr>
      <w:r w:rsidRPr="00CD15CF">
        <w:rPr>
          <w:rFonts w:ascii="Arial" w:hAnsi="Arial" w:cs="Arial"/>
          <w:b/>
          <w:bCs/>
          <w:sz w:val="24"/>
          <w:szCs w:val="24"/>
        </w:rPr>
        <w:t>We are going to ask you to classify the type of fan you consider yourself to be for different</w:t>
      </w:r>
      <w:r w:rsidR="006965B3" w:rsidRPr="00CD15CF">
        <w:rPr>
          <w:rFonts w:ascii="Arial" w:hAnsi="Arial" w:cs="Arial"/>
          <w:b/>
          <w:bCs/>
          <w:sz w:val="24"/>
          <w:szCs w:val="24"/>
        </w:rPr>
        <w:t xml:space="preserve"> </w:t>
      </w:r>
      <w:r w:rsidRPr="00CD15CF">
        <w:rPr>
          <w:rFonts w:ascii="Arial" w:hAnsi="Arial" w:cs="Arial"/>
          <w:b/>
          <w:bCs/>
          <w:sz w:val="24"/>
          <w:szCs w:val="24"/>
        </w:rPr>
        <w:t>sports and sports programs.</w:t>
      </w:r>
    </w:p>
    <w:p w:rsidR="006965B3" w:rsidRPr="00802B84" w:rsidRDefault="006965B3" w:rsidP="008735CE">
      <w:pPr>
        <w:autoSpaceDE w:val="0"/>
        <w:autoSpaceDN w:val="0"/>
        <w:adjustRightInd w:val="0"/>
        <w:jc w:val="both"/>
        <w:rPr>
          <w:rFonts w:ascii="Arial" w:hAnsi="Arial" w:cs="Arial"/>
        </w:rPr>
      </w:pPr>
    </w:p>
    <w:p w:rsidR="00802B84" w:rsidRPr="006965B3" w:rsidRDefault="00802B84" w:rsidP="008735CE">
      <w:pPr>
        <w:pStyle w:val="ListParagraph"/>
        <w:numPr>
          <w:ilvl w:val="0"/>
          <w:numId w:val="7"/>
        </w:numPr>
        <w:autoSpaceDE w:val="0"/>
        <w:autoSpaceDN w:val="0"/>
        <w:adjustRightInd w:val="0"/>
        <w:jc w:val="both"/>
        <w:rPr>
          <w:rFonts w:ascii="Arial" w:hAnsi="Arial" w:cs="Arial"/>
        </w:rPr>
      </w:pPr>
      <w:r w:rsidRPr="006965B3">
        <w:rPr>
          <w:rFonts w:ascii="Arial" w:hAnsi="Arial" w:cs="Arial"/>
        </w:rPr>
        <w:t>Diehard Fan: Watch games, follow up on scores and sports news multiple times a day.</w:t>
      </w:r>
    </w:p>
    <w:p w:rsidR="00802B84" w:rsidRPr="006965B3" w:rsidRDefault="00802B84" w:rsidP="008735CE">
      <w:pPr>
        <w:pStyle w:val="ListParagraph"/>
        <w:numPr>
          <w:ilvl w:val="0"/>
          <w:numId w:val="7"/>
        </w:numPr>
        <w:autoSpaceDE w:val="0"/>
        <w:autoSpaceDN w:val="0"/>
        <w:adjustRightInd w:val="0"/>
        <w:jc w:val="both"/>
        <w:rPr>
          <w:rFonts w:ascii="Arial" w:hAnsi="Arial" w:cs="Arial"/>
        </w:rPr>
      </w:pPr>
      <w:r w:rsidRPr="006965B3">
        <w:rPr>
          <w:rFonts w:ascii="Arial" w:hAnsi="Arial" w:cs="Arial"/>
        </w:rPr>
        <w:t>Avid Fan: Watch games, follow up on scores and sports news once a day.</w:t>
      </w:r>
    </w:p>
    <w:p w:rsidR="00802B84" w:rsidRPr="006965B3" w:rsidRDefault="00802B84" w:rsidP="008735CE">
      <w:pPr>
        <w:pStyle w:val="ListParagraph"/>
        <w:numPr>
          <w:ilvl w:val="0"/>
          <w:numId w:val="7"/>
        </w:numPr>
        <w:autoSpaceDE w:val="0"/>
        <w:autoSpaceDN w:val="0"/>
        <w:adjustRightInd w:val="0"/>
        <w:jc w:val="both"/>
        <w:rPr>
          <w:rFonts w:ascii="Arial" w:hAnsi="Arial" w:cs="Arial"/>
        </w:rPr>
      </w:pPr>
      <w:r w:rsidRPr="006965B3">
        <w:rPr>
          <w:rFonts w:ascii="Arial" w:hAnsi="Arial" w:cs="Arial"/>
        </w:rPr>
        <w:t>Casual Fan: Watch games, follow up on scores and sports news occasionally.</w:t>
      </w:r>
    </w:p>
    <w:p w:rsidR="00802B84" w:rsidRPr="006965B3" w:rsidRDefault="00802B84" w:rsidP="008735CE">
      <w:pPr>
        <w:pStyle w:val="ListParagraph"/>
        <w:numPr>
          <w:ilvl w:val="0"/>
          <w:numId w:val="7"/>
        </w:numPr>
        <w:autoSpaceDE w:val="0"/>
        <w:autoSpaceDN w:val="0"/>
        <w:adjustRightInd w:val="0"/>
        <w:jc w:val="both"/>
        <w:rPr>
          <w:rFonts w:ascii="Arial" w:hAnsi="Arial" w:cs="Arial"/>
        </w:rPr>
      </w:pPr>
      <w:r w:rsidRPr="006965B3">
        <w:rPr>
          <w:rFonts w:ascii="Arial" w:hAnsi="Arial" w:cs="Arial"/>
        </w:rPr>
        <w:t>Championship Fan: Watch games, follow up on scores and sports news only during</w:t>
      </w:r>
      <w:r w:rsidR="006965B3" w:rsidRPr="006965B3">
        <w:rPr>
          <w:rFonts w:ascii="Arial" w:hAnsi="Arial" w:cs="Arial"/>
        </w:rPr>
        <w:t xml:space="preserve"> </w:t>
      </w:r>
      <w:r w:rsidRPr="006965B3">
        <w:rPr>
          <w:rFonts w:ascii="Arial" w:hAnsi="Arial" w:cs="Arial"/>
        </w:rPr>
        <w:t>championships or finals.</w:t>
      </w:r>
    </w:p>
    <w:p w:rsidR="00802B84" w:rsidRPr="006965B3" w:rsidRDefault="00802B84" w:rsidP="008735CE">
      <w:pPr>
        <w:pStyle w:val="ListParagraph"/>
        <w:numPr>
          <w:ilvl w:val="0"/>
          <w:numId w:val="7"/>
        </w:numPr>
        <w:autoSpaceDE w:val="0"/>
        <w:autoSpaceDN w:val="0"/>
        <w:adjustRightInd w:val="0"/>
        <w:jc w:val="both"/>
        <w:rPr>
          <w:rFonts w:ascii="Arial" w:hAnsi="Arial" w:cs="Arial"/>
        </w:rPr>
      </w:pPr>
      <w:r w:rsidRPr="006965B3">
        <w:rPr>
          <w:rFonts w:ascii="Arial" w:hAnsi="Arial" w:cs="Arial"/>
        </w:rPr>
        <w:t>Non-Fan: Never watch games or follow up on scores.</w:t>
      </w:r>
    </w:p>
    <w:p w:rsidR="00802B84" w:rsidRPr="006965B3" w:rsidRDefault="00802B84" w:rsidP="008735CE">
      <w:pPr>
        <w:pStyle w:val="ListParagraph"/>
        <w:numPr>
          <w:ilvl w:val="0"/>
          <w:numId w:val="7"/>
        </w:numPr>
        <w:autoSpaceDE w:val="0"/>
        <w:autoSpaceDN w:val="0"/>
        <w:adjustRightInd w:val="0"/>
        <w:jc w:val="both"/>
        <w:rPr>
          <w:rFonts w:ascii="Arial" w:hAnsi="Arial" w:cs="Arial"/>
        </w:rPr>
      </w:pPr>
      <w:r w:rsidRPr="006965B3">
        <w:rPr>
          <w:rFonts w:ascii="Arial" w:hAnsi="Arial" w:cs="Arial"/>
        </w:rPr>
        <w:t>Anti-Fan: Dislike, oppose or object to a certain sport.</w:t>
      </w:r>
    </w:p>
    <w:p w:rsidR="006965B3" w:rsidRDefault="006965B3" w:rsidP="008735CE">
      <w:pPr>
        <w:autoSpaceDE w:val="0"/>
        <w:autoSpaceDN w:val="0"/>
        <w:adjustRightInd w:val="0"/>
        <w:jc w:val="both"/>
        <w:rPr>
          <w:rFonts w:ascii="Arial" w:hAnsi="Arial" w:cs="Arial"/>
        </w:rPr>
      </w:pPr>
    </w:p>
    <w:p w:rsidR="00802B84" w:rsidRDefault="00CD15CF" w:rsidP="008735CE">
      <w:pPr>
        <w:autoSpaceDE w:val="0"/>
        <w:autoSpaceDN w:val="0"/>
        <w:adjustRightInd w:val="0"/>
        <w:jc w:val="both"/>
        <w:rPr>
          <w:rFonts w:ascii="Arial" w:hAnsi="Arial" w:cs="Arial"/>
        </w:rPr>
      </w:pPr>
      <w:r w:rsidRPr="00CD15CF">
        <w:rPr>
          <w:rFonts w:ascii="Arial" w:hAnsi="Arial" w:cs="Arial"/>
          <w:b/>
          <w:bCs/>
        </w:rPr>
        <w:t xml:space="preserve">Question: </w:t>
      </w:r>
      <w:r w:rsidR="00802B84" w:rsidRPr="00802B84">
        <w:rPr>
          <w:rFonts w:ascii="Arial" w:hAnsi="Arial" w:cs="Arial"/>
        </w:rPr>
        <w:t>Does this question do a good job of avoiding ambiguity?</w:t>
      </w:r>
    </w:p>
    <w:p w:rsidR="006965B3" w:rsidRDefault="006965B3" w:rsidP="008735CE">
      <w:pPr>
        <w:autoSpaceDE w:val="0"/>
        <w:autoSpaceDN w:val="0"/>
        <w:adjustRightInd w:val="0"/>
        <w:jc w:val="both"/>
        <w:rPr>
          <w:rFonts w:ascii="Arial" w:hAnsi="Arial" w:cs="Arial"/>
        </w:rPr>
      </w:pPr>
    </w:p>
    <w:p w:rsidR="00CD15CF" w:rsidRDefault="00CD15CF" w:rsidP="008735CE">
      <w:pPr>
        <w:autoSpaceDE w:val="0"/>
        <w:autoSpaceDN w:val="0"/>
        <w:adjustRightInd w:val="0"/>
        <w:jc w:val="both"/>
        <w:rPr>
          <w:rFonts w:ascii="Arial" w:hAnsi="Arial" w:cs="Arial"/>
          <w:b/>
          <w:bCs/>
          <w:sz w:val="24"/>
          <w:szCs w:val="24"/>
        </w:rPr>
      </w:pPr>
    </w:p>
    <w:p w:rsidR="00EE4DBE" w:rsidRDefault="00EE4DBE" w:rsidP="008735CE">
      <w:pPr>
        <w:autoSpaceDE w:val="0"/>
        <w:autoSpaceDN w:val="0"/>
        <w:adjustRightInd w:val="0"/>
        <w:jc w:val="both"/>
        <w:rPr>
          <w:rFonts w:ascii="Arial" w:hAnsi="Arial" w:cs="Arial"/>
          <w:b/>
          <w:bCs/>
          <w:sz w:val="24"/>
          <w:szCs w:val="24"/>
        </w:rPr>
      </w:pPr>
    </w:p>
    <w:p w:rsidR="00EE4DBE" w:rsidRDefault="00EE4DBE" w:rsidP="008735CE">
      <w:pPr>
        <w:autoSpaceDE w:val="0"/>
        <w:autoSpaceDN w:val="0"/>
        <w:adjustRightInd w:val="0"/>
        <w:jc w:val="both"/>
        <w:rPr>
          <w:rFonts w:ascii="Arial" w:hAnsi="Arial" w:cs="Arial"/>
          <w:b/>
          <w:bCs/>
          <w:sz w:val="24"/>
          <w:szCs w:val="24"/>
        </w:rPr>
      </w:pPr>
    </w:p>
    <w:p w:rsidR="006965B3" w:rsidRPr="00CD15CF" w:rsidRDefault="00323D4B" w:rsidP="008735CE">
      <w:pPr>
        <w:autoSpaceDE w:val="0"/>
        <w:autoSpaceDN w:val="0"/>
        <w:adjustRightInd w:val="0"/>
        <w:jc w:val="both"/>
        <w:rPr>
          <w:rFonts w:ascii="Arial" w:hAnsi="Arial" w:cs="Arial"/>
          <w:b/>
          <w:bCs/>
          <w:sz w:val="24"/>
          <w:szCs w:val="24"/>
        </w:rPr>
      </w:pPr>
      <w:r>
        <w:rPr>
          <w:rFonts w:ascii="Arial" w:hAnsi="Arial" w:cs="Arial"/>
          <w:b/>
          <w:bCs/>
          <w:sz w:val="24"/>
          <w:szCs w:val="24"/>
        </w:rPr>
        <w:lastRenderedPageBreak/>
        <w:t>3</w:t>
      </w:r>
      <w:r w:rsidR="00CD15CF" w:rsidRPr="00CD15CF">
        <w:rPr>
          <w:rFonts w:ascii="Arial" w:hAnsi="Arial" w:cs="Arial"/>
          <w:b/>
          <w:bCs/>
          <w:sz w:val="24"/>
          <w:szCs w:val="24"/>
        </w:rPr>
        <w:t xml:space="preserve">- </w:t>
      </w:r>
      <w:r w:rsidR="006965B3" w:rsidRPr="00CD15CF">
        <w:rPr>
          <w:rFonts w:ascii="Arial" w:hAnsi="Arial" w:cs="Arial"/>
          <w:b/>
          <w:bCs/>
          <w:sz w:val="24"/>
          <w:szCs w:val="24"/>
        </w:rPr>
        <w:t>Written case 8.2: New Zealand consumer confidence remained low in 2011</w:t>
      </w:r>
    </w:p>
    <w:p w:rsidR="008735CE" w:rsidRDefault="008735CE" w:rsidP="008735CE">
      <w:pPr>
        <w:autoSpaceDE w:val="0"/>
        <w:autoSpaceDN w:val="0"/>
        <w:adjustRightInd w:val="0"/>
        <w:jc w:val="both"/>
        <w:rPr>
          <w:rFonts w:ascii="Arial" w:hAnsi="Arial" w:cs="Arial"/>
        </w:rPr>
      </w:pPr>
    </w:p>
    <w:p w:rsidR="008735CE" w:rsidRDefault="008735CE" w:rsidP="008735CE">
      <w:pPr>
        <w:autoSpaceDE w:val="0"/>
        <w:autoSpaceDN w:val="0"/>
        <w:adjustRightInd w:val="0"/>
        <w:jc w:val="both"/>
        <w:rPr>
          <w:rFonts w:ascii="Arial" w:hAnsi="Arial" w:cs="Arial"/>
        </w:rPr>
      </w:pPr>
      <w:r w:rsidRPr="008735CE">
        <w:rPr>
          <w:rFonts w:ascii="Arial" w:hAnsi="Arial" w:cs="Arial"/>
        </w:rPr>
        <w:t xml:space="preserve">The Nielsen Global Consumer Confidence survey </w:t>
      </w:r>
      <w:proofErr w:type="gramStart"/>
      <w:r w:rsidRPr="008735CE">
        <w:rPr>
          <w:rFonts w:ascii="Arial" w:hAnsi="Arial" w:cs="Arial"/>
        </w:rPr>
        <w:t>is based</w:t>
      </w:r>
      <w:proofErr w:type="gramEnd"/>
      <w:r w:rsidRPr="008735CE">
        <w:rPr>
          <w:rFonts w:ascii="Arial" w:hAnsi="Arial" w:cs="Arial"/>
        </w:rPr>
        <w:t xml:space="preserve"> on consumers' confidence in the job market, status of their personal finances and their readiness to spend. The survey for the second quarter of 2011 shows that New Zealand consumer confidence remains relatively low despite increasing two index points compared to the last quarter. In addition,</w:t>
      </w:r>
      <w:r>
        <w:rPr>
          <w:rFonts w:ascii="Arial" w:hAnsi="Arial" w:cs="Arial"/>
        </w:rPr>
        <w:t xml:space="preserve"> </w:t>
      </w:r>
      <w:r w:rsidRPr="008735CE">
        <w:rPr>
          <w:rFonts w:ascii="Arial" w:hAnsi="Arial" w:cs="Arial"/>
        </w:rPr>
        <w:t>Australian consumer confidence fell to its lowest point since June 2009. The Nielsen Global Online Consumer Confidence Survey tracks consumer confidence, major concerns and spending intentions among more than 31 000 internet consumers across 56 countries. Consumer confidence levels above and below a baseline of 100 indicate degrees of optimism and pessimism. While overall confidence levels in New Zealand remain strong relative to the global benchmark, many New Zealand consumers</w:t>
      </w:r>
      <w:r>
        <w:rPr>
          <w:rFonts w:ascii="Arial" w:hAnsi="Arial" w:cs="Arial"/>
        </w:rPr>
        <w:t xml:space="preserve"> </w:t>
      </w:r>
      <w:r w:rsidRPr="008735CE">
        <w:rPr>
          <w:rFonts w:ascii="Arial" w:hAnsi="Arial" w:cs="Arial"/>
        </w:rPr>
        <w:t>remain cautious, with 46 per cent putting spare cash they have</w:t>
      </w:r>
      <w:r>
        <w:rPr>
          <w:rFonts w:ascii="Arial" w:hAnsi="Arial" w:cs="Arial"/>
        </w:rPr>
        <w:t xml:space="preserve"> </w:t>
      </w:r>
      <w:r w:rsidRPr="008735CE">
        <w:rPr>
          <w:rFonts w:ascii="Arial" w:hAnsi="Arial" w:cs="Arial"/>
        </w:rPr>
        <w:t>into savings and 37 per cent channelling surplus cash into</w:t>
      </w:r>
      <w:r>
        <w:rPr>
          <w:rFonts w:ascii="Arial" w:hAnsi="Arial" w:cs="Arial"/>
        </w:rPr>
        <w:t xml:space="preserve"> </w:t>
      </w:r>
      <w:r w:rsidRPr="008735CE">
        <w:rPr>
          <w:rFonts w:ascii="Arial" w:hAnsi="Arial" w:cs="Arial"/>
        </w:rPr>
        <w:t>paying off debts, credit cards and loans. Many New Zealand</w:t>
      </w:r>
      <w:r>
        <w:rPr>
          <w:rFonts w:ascii="Arial" w:hAnsi="Arial" w:cs="Arial"/>
        </w:rPr>
        <w:t xml:space="preserve"> </w:t>
      </w:r>
      <w:r w:rsidRPr="008735CE">
        <w:rPr>
          <w:rFonts w:ascii="Arial" w:hAnsi="Arial" w:cs="Arial"/>
        </w:rPr>
        <w:t>consumers said they were saving on gas and electricity</w:t>
      </w:r>
      <w:r>
        <w:rPr>
          <w:rFonts w:ascii="Arial" w:hAnsi="Arial" w:cs="Arial"/>
        </w:rPr>
        <w:t xml:space="preserve"> </w:t>
      </w:r>
      <w:r w:rsidRPr="008735CE">
        <w:rPr>
          <w:rFonts w:ascii="Arial" w:hAnsi="Arial" w:cs="Arial"/>
        </w:rPr>
        <w:t>(68 per cent), switching to cheaper grocery brands (67 per cent),</w:t>
      </w:r>
      <w:r>
        <w:rPr>
          <w:rFonts w:ascii="Arial" w:hAnsi="Arial" w:cs="Arial"/>
        </w:rPr>
        <w:t xml:space="preserve"> </w:t>
      </w:r>
      <w:r w:rsidRPr="008735CE">
        <w:rPr>
          <w:rFonts w:ascii="Arial" w:hAnsi="Arial" w:cs="Arial"/>
        </w:rPr>
        <w:t>cutting down on take-away meals (64 per cent) and cutting</w:t>
      </w:r>
      <w:r>
        <w:rPr>
          <w:rFonts w:ascii="Arial" w:hAnsi="Arial" w:cs="Arial"/>
        </w:rPr>
        <w:t xml:space="preserve"> </w:t>
      </w:r>
      <w:r w:rsidRPr="008735CE">
        <w:rPr>
          <w:rFonts w:ascii="Arial" w:hAnsi="Arial" w:cs="Arial"/>
        </w:rPr>
        <w:t>back on out-of-home entertainment (61 per cent) to reduce their</w:t>
      </w:r>
      <w:r>
        <w:rPr>
          <w:rFonts w:ascii="Arial" w:hAnsi="Arial" w:cs="Arial"/>
        </w:rPr>
        <w:t xml:space="preserve"> </w:t>
      </w:r>
      <w:r w:rsidRPr="008735CE">
        <w:rPr>
          <w:rFonts w:ascii="Arial" w:hAnsi="Arial" w:cs="Arial"/>
        </w:rPr>
        <w:t>household expenditure. The Nielsen survey showed 75 per cent</w:t>
      </w:r>
      <w:r>
        <w:rPr>
          <w:rFonts w:ascii="Arial" w:hAnsi="Arial" w:cs="Arial"/>
        </w:rPr>
        <w:t xml:space="preserve"> </w:t>
      </w:r>
      <w:r w:rsidRPr="008735CE">
        <w:rPr>
          <w:rFonts w:ascii="Arial" w:hAnsi="Arial" w:cs="Arial"/>
        </w:rPr>
        <w:t>of Kiwis think New Zealand is currently in an economic recession</w:t>
      </w:r>
      <w:r>
        <w:rPr>
          <w:rFonts w:ascii="Arial" w:hAnsi="Arial" w:cs="Arial"/>
        </w:rPr>
        <w:t xml:space="preserve"> </w:t>
      </w:r>
      <w:r w:rsidRPr="008735CE">
        <w:rPr>
          <w:rFonts w:ascii="Arial" w:hAnsi="Arial" w:cs="Arial"/>
        </w:rPr>
        <w:t>-higher than both the Asia-Pacific and global averages (45 per cent</w:t>
      </w:r>
      <w:r>
        <w:rPr>
          <w:rFonts w:ascii="Arial" w:hAnsi="Arial" w:cs="Arial"/>
        </w:rPr>
        <w:t xml:space="preserve"> </w:t>
      </w:r>
      <w:r w:rsidRPr="008735CE">
        <w:rPr>
          <w:rFonts w:ascii="Arial" w:hAnsi="Arial" w:cs="Arial"/>
        </w:rPr>
        <w:t>and 58 per cent respectively). Twenty seven per cent of</w:t>
      </w:r>
      <w:r>
        <w:rPr>
          <w:rFonts w:ascii="Arial" w:hAnsi="Arial" w:cs="Arial"/>
        </w:rPr>
        <w:t xml:space="preserve"> </w:t>
      </w:r>
      <w:r w:rsidRPr="008735CE">
        <w:rPr>
          <w:rFonts w:ascii="Arial" w:hAnsi="Arial" w:cs="Arial"/>
        </w:rPr>
        <w:t>Australians say they are in a recession in 2011.</w:t>
      </w:r>
      <w:r>
        <w:rPr>
          <w:rFonts w:ascii="Arial" w:hAnsi="Arial" w:cs="Arial"/>
        </w:rPr>
        <w:t xml:space="preserve"> </w:t>
      </w:r>
    </w:p>
    <w:p w:rsidR="008735CE" w:rsidRDefault="008735CE" w:rsidP="008735CE">
      <w:pPr>
        <w:autoSpaceDE w:val="0"/>
        <w:autoSpaceDN w:val="0"/>
        <w:adjustRightInd w:val="0"/>
        <w:rPr>
          <w:rFonts w:ascii="Arial" w:hAnsi="Arial" w:cs="Arial"/>
        </w:rPr>
      </w:pPr>
    </w:p>
    <w:p w:rsidR="008735CE" w:rsidRPr="00CD15CF" w:rsidRDefault="00323D4B" w:rsidP="008735CE">
      <w:pPr>
        <w:autoSpaceDE w:val="0"/>
        <w:autoSpaceDN w:val="0"/>
        <w:adjustRightInd w:val="0"/>
        <w:rPr>
          <w:rFonts w:ascii="Arial" w:hAnsi="Arial" w:cs="Arial"/>
          <w:b/>
          <w:bCs/>
          <w:sz w:val="24"/>
          <w:szCs w:val="24"/>
        </w:rPr>
      </w:pPr>
      <w:r>
        <w:rPr>
          <w:rFonts w:ascii="Arial" w:hAnsi="Arial" w:cs="Arial"/>
          <w:b/>
          <w:bCs/>
          <w:sz w:val="24"/>
          <w:szCs w:val="24"/>
        </w:rPr>
        <w:t>Question</w:t>
      </w:r>
    </w:p>
    <w:p w:rsidR="008735CE" w:rsidRPr="008735CE" w:rsidRDefault="008735CE" w:rsidP="008735CE">
      <w:pPr>
        <w:pStyle w:val="ListParagraph"/>
        <w:numPr>
          <w:ilvl w:val="0"/>
          <w:numId w:val="9"/>
        </w:numPr>
        <w:autoSpaceDE w:val="0"/>
        <w:autoSpaceDN w:val="0"/>
        <w:adjustRightInd w:val="0"/>
        <w:rPr>
          <w:rFonts w:ascii="Arial" w:hAnsi="Arial" w:cs="Arial"/>
        </w:rPr>
      </w:pPr>
      <w:r w:rsidRPr="008735CE">
        <w:rPr>
          <w:rFonts w:ascii="Arial" w:hAnsi="Arial" w:cs="Arial"/>
        </w:rPr>
        <w:t>How well did this reflect the actual economic conditions of consumers in New Zealand in late 2011?</w:t>
      </w:r>
    </w:p>
    <w:p w:rsidR="008735CE" w:rsidRDefault="008735CE" w:rsidP="008735CE">
      <w:pPr>
        <w:autoSpaceDE w:val="0"/>
        <w:autoSpaceDN w:val="0"/>
        <w:adjustRightInd w:val="0"/>
        <w:jc w:val="both"/>
        <w:rPr>
          <w:rFonts w:ascii="Arial" w:hAnsi="Arial" w:cs="Arial"/>
        </w:rPr>
      </w:pPr>
    </w:p>
    <w:sectPr w:rsidR="00873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25B"/>
    <w:multiLevelType w:val="hybridMultilevel"/>
    <w:tmpl w:val="D422BCB4"/>
    <w:lvl w:ilvl="0" w:tplc="0C09000F">
      <w:start w:val="1"/>
      <w:numFmt w:val="decimal"/>
      <w:lvlText w:val="%1."/>
      <w:lvlJc w:val="left"/>
      <w:pPr>
        <w:tabs>
          <w:tab w:val="num" w:pos="720"/>
        </w:tabs>
        <w:ind w:left="720" w:hanging="360"/>
      </w:pPr>
      <w:rPr>
        <w:rFonts w:hint="default"/>
      </w:rPr>
    </w:lvl>
    <w:lvl w:ilvl="1" w:tplc="D85C02B4" w:tentative="1">
      <w:start w:val="1"/>
      <w:numFmt w:val="bullet"/>
      <w:lvlText w:val="•"/>
      <w:lvlJc w:val="left"/>
      <w:pPr>
        <w:tabs>
          <w:tab w:val="num" w:pos="1440"/>
        </w:tabs>
        <w:ind w:left="1440" w:hanging="360"/>
      </w:pPr>
      <w:rPr>
        <w:rFonts w:ascii="Times New Roman" w:hAnsi="Times New Roman" w:hint="default"/>
      </w:rPr>
    </w:lvl>
    <w:lvl w:ilvl="2" w:tplc="0F9C2864" w:tentative="1">
      <w:start w:val="1"/>
      <w:numFmt w:val="bullet"/>
      <w:lvlText w:val="•"/>
      <w:lvlJc w:val="left"/>
      <w:pPr>
        <w:tabs>
          <w:tab w:val="num" w:pos="2160"/>
        </w:tabs>
        <w:ind w:left="2160" w:hanging="360"/>
      </w:pPr>
      <w:rPr>
        <w:rFonts w:ascii="Times New Roman" w:hAnsi="Times New Roman" w:hint="default"/>
      </w:rPr>
    </w:lvl>
    <w:lvl w:ilvl="3" w:tplc="E4144FF6" w:tentative="1">
      <w:start w:val="1"/>
      <w:numFmt w:val="bullet"/>
      <w:lvlText w:val="•"/>
      <w:lvlJc w:val="left"/>
      <w:pPr>
        <w:tabs>
          <w:tab w:val="num" w:pos="2880"/>
        </w:tabs>
        <w:ind w:left="2880" w:hanging="360"/>
      </w:pPr>
      <w:rPr>
        <w:rFonts w:ascii="Times New Roman" w:hAnsi="Times New Roman" w:hint="default"/>
      </w:rPr>
    </w:lvl>
    <w:lvl w:ilvl="4" w:tplc="F122617A" w:tentative="1">
      <w:start w:val="1"/>
      <w:numFmt w:val="bullet"/>
      <w:lvlText w:val="•"/>
      <w:lvlJc w:val="left"/>
      <w:pPr>
        <w:tabs>
          <w:tab w:val="num" w:pos="3600"/>
        </w:tabs>
        <w:ind w:left="3600" w:hanging="360"/>
      </w:pPr>
      <w:rPr>
        <w:rFonts w:ascii="Times New Roman" w:hAnsi="Times New Roman" w:hint="default"/>
      </w:rPr>
    </w:lvl>
    <w:lvl w:ilvl="5" w:tplc="DCFA0E98" w:tentative="1">
      <w:start w:val="1"/>
      <w:numFmt w:val="bullet"/>
      <w:lvlText w:val="•"/>
      <w:lvlJc w:val="left"/>
      <w:pPr>
        <w:tabs>
          <w:tab w:val="num" w:pos="4320"/>
        </w:tabs>
        <w:ind w:left="4320" w:hanging="360"/>
      </w:pPr>
      <w:rPr>
        <w:rFonts w:ascii="Times New Roman" w:hAnsi="Times New Roman" w:hint="default"/>
      </w:rPr>
    </w:lvl>
    <w:lvl w:ilvl="6" w:tplc="51E8AB94" w:tentative="1">
      <w:start w:val="1"/>
      <w:numFmt w:val="bullet"/>
      <w:lvlText w:val="•"/>
      <w:lvlJc w:val="left"/>
      <w:pPr>
        <w:tabs>
          <w:tab w:val="num" w:pos="5040"/>
        </w:tabs>
        <w:ind w:left="5040" w:hanging="360"/>
      </w:pPr>
      <w:rPr>
        <w:rFonts w:ascii="Times New Roman" w:hAnsi="Times New Roman" w:hint="default"/>
      </w:rPr>
    </w:lvl>
    <w:lvl w:ilvl="7" w:tplc="FFECBA22" w:tentative="1">
      <w:start w:val="1"/>
      <w:numFmt w:val="bullet"/>
      <w:lvlText w:val="•"/>
      <w:lvlJc w:val="left"/>
      <w:pPr>
        <w:tabs>
          <w:tab w:val="num" w:pos="5760"/>
        </w:tabs>
        <w:ind w:left="5760" w:hanging="360"/>
      </w:pPr>
      <w:rPr>
        <w:rFonts w:ascii="Times New Roman" w:hAnsi="Times New Roman" w:hint="default"/>
      </w:rPr>
    </w:lvl>
    <w:lvl w:ilvl="8" w:tplc="25AA62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8D3B98"/>
    <w:multiLevelType w:val="hybridMultilevel"/>
    <w:tmpl w:val="0310B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FA5DB9"/>
    <w:multiLevelType w:val="hybridMultilevel"/>
    <w:tmpl w:val="B0D6791A"/>
    <w:lvl w:ilvl="0" w:tplc="5A42F0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0D08F4"/>
    <w:multiLevelType w:val="hybridMultilevel"/>
    <w:tmpl w:val="A0C07784"/>
    <w:lvl w:ilvl="0" w:tplc="5A42F0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F03CA"/>
    <w:multiLevelType w:val="hybridMultilevel"/>
    <w:tmpl w:val="056E9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4107A6"/>
    <w:multiLevelType w:val="hybridMultilevel"/>
    <w:tmpl w:val="59F4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B60F98"/>
    <w:multiLevelType w:val="hybridMultilevel"/>
    <w:tmpl w:val="E9A285CC"/>
    <w:lvl w:ilvl="0" w:tplc="511AE946">
      <w:start w:val="1"/>
      <w:numFmt w:val="bullet"/>
      <w:lvlText w:val="•"/>
      <w:lvlJc w:val="left"/>
      <w:pPr>
        <w:tabs>
          <w:tab w:val="num" w:pos="720"/>
        </w:tabs>
        <w:ind w:left="720" w:hanging="360"/>
      </w:pPr>
      <w:rPr>
        <w:rFonts w:ascii="Times New Roman" w:hAnsi="Times New Roman" w:hint="default"/>
      </w:rPr>
    </w:lvl>
    <w:lvl w:ilvl="1" w:tplc="D85C02B4" w:tentative="1">
      <w:start w:val="1"/>
      <w:numFmt w:val="bullet"/>
      <w:lvlText w:val="•"/>
      <w:lvlJc w:val="left"/>
      <w:pPr>
        <w:tabs>
          <w:tab w:val="num" w:pos="1440"/>
        </w:tabs>
        <w:ind w:left="1440" w:hanging="360"/>
      </w:pPr>
      <w:rPr>
        <w:rFonts w:ascii="Times New Roman" w:hAnsi="Times New Roman" w:hint="default"/>
      </w:rPr>
    </w:lvl>
    <w:lvl w:ilvl="2" w:tplc="0F9C2864" w:tentative="1">
      <w:start w:val="1"/>
      <w:numFmt w:val="bullet"/>
      <w:lvlText w:val="•"/>
      <w:lvlJc w:val="left"/>
      <w:pPr>
        <w:tabs>
          <w:tab w:val="num" w:pos="2160"/>
        </w:tabs>
        <w:ind w:left="2160" w:hanging="360"/>
      </w:pPr>
      <w:rPr>
        <w:rFonts w:ascii="Times New Roman" w:hAnsi="Times New Roman" w:hint="default"/>
      </w:rPr>
    </w:lvl>
    <w:lvl w:ilvl="3" w:tplc="E4144FF6" w:tentative="1">
      <w:start w:val="1"/>
      <w:numFmt w:val="bullet"/>
      <w:lvlText w:val="•"/>
      <w:lvlJc w:val="left"/>
      <w:pPr>
        <w:tabs>
          <w:tab w:val="num" w:pos="2880"/>
        </w:tabs>
        <w:ind w:left="2880" w:hanging="360"/>
      </w:pPr>
      <w:rPr>
        <w:rFonts w:ascii="Times New Roman" w:hAnsi="Times New Roman" w:hint="default"/>
      </w:rPr>
    </w:lvl>
    <w:lvl w:ilvl="4" w:tplc="F122617A" w:tentative="1">
      <w:start w:val="1"/>
      <w:numFmt w:val="bullet"/>
      <w:lvlText w:val="•"/>
      <w:lvlJc w:val="left"/>
      <w:pPr>
        <w:tabs>
          <w:tab w:val="num" w:pos="3600"/>
        </w:tabs>
        <w:ind w:left="3600" w:hanging="360"/>
      </w:pPr>
      <w:rPr>
        <w:rFonts w:ascii="Times New Roman" w:hAnsi="Times New Roman" w:hint="default"/>
      </w:rPr>
    </w:lvl>
    <w:lvl w:ilvl="5" w:tplc="DCFA0E98" w:tentative="1">
      <w:start w:val="1"/>
      <w:numFmt w:val="bullet"/>
      <w:lvlText w:val="•"/>
      <w:lvlJc w:val="left"/>
      <w:pPr>
        <w:tabs>
          <w:tab w:val="num" w:pos="4320"/>
        </w:tabs>
        <w:ind w:left="4320" w:hanging="360"/>
      </w:pPr>
      <w:rPr>
        <w:rFonts w:ascii="Times New Roman" w:hAnsi="Times New Roman" w:hint="default"/>
      </w:rPr>
    </w:lvl>
    <w:lvl w:ilvl="6" w:tplc="51E8AB94" w:tentative="1">
      <w:start w:val="1"/>
      <w:numFmt w:val="bullet"/>
      <w:lvlText w:val="•"/>
      <w:lvlJc w:val="left"/>
      <w:pPr>
        <w:tabs>
          <w:tab w:val="num" w:pos="5040"/>
        </w:tabs>
        <w:ind w:left="5040" w:hanging="360"/>
      </w:pPr>
      <w:rPr>
        <w:rFonts w:ascii="Times New Roman" w:hAnsi="Times New Roman" w:hint="default"/>
      </w:rPr>
    </w:lvl>
    <w:lvl w:ilvl="7" w:tplc="FFECBA22" w:tentative="1">
      <w:start w:val="1"/>
      <w:numFmt w:val="bullet"/>
      <w:lvlText w:val="•"/>
      <w:lvlJc w:val="left"/>
      <w:pPr>
        <w:tabs>
          <w:tab w:val="num" w:pos="5760"/>
        </w:tabs>
        <w:ind w:left="5760" w:hanging="360"/>
      </w:pPr>
      <w:rPr>
        <w:rFonts w:ascii="Times New Roman" w:hAnsi="Times New Roman" w:hint="default"/>
      </w:rPr>
    </w:lvl>
    <w:lvl w:ilvl="8" w:tplc="25AA62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
  </w:num>
  <w:num w:numId="3">
    <w:abstractNumId w:val="7"/>
  </w:num>
  <w:num w:numId="4">
    <w:abstractNumId w:val="0"/>
  </w:num>
  <w:num w:numId="5">
    <w:abstractNumId w:val="6"/>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EA"/>
    <w:rsid w:val="000B2F52"/>
    <w:rsid w:val="001D460F"/>
    <w:rsid w:val="00323D4B"/>
    <w:rsid w:val="003830BF"/>
    <w:rsid w:val="0043240C"/>
    <w:rsid w:val="00442D70"/>
    <w:rsid w:val="00446237"/>
    <w:rsid w:val="006965B3"/>
    <w:rsid w:val="00723E78"/>
    <w:rsid w:val="00766FEA"/>
    <w:rsid w:val="007A6859"/>
    <w:rsid w:val="00802B84"/>
    <w:rsid w:val="008735CE"/>
    <w:rsid w:val="00937F37"/>
    <w:rsid w:val="00BE75E8"/>
    <w:rsid w:val="00CD15CF"/>
    <w:rsid w:val="00EE4DBE"/>
    <w:rsid w:val="00F32464"/>
    <w:rsid w:val="00FE540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BE0C-2950-4953-9DA8-A1A0C115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2419">
      <w:bodyDiv w:val="1"/>
      <w:marLeft w:val="0"/>
      <w:marRight w:val="0"/>
      <w:marTop w:val="0"/>
      <w:marBottom w:val="0"/>
      <w:divBdr>
        <w:top w:val="none" w:sz="0" w:space="0" w:color="auto"/>
        <w:left w:val="none" w:sz="0" w:space="0" w:color="auto"/>
        <w:bottom w:val="none" w:sz="0" w:space="0" w:color="auto"/>
        <w:right w:val="none" w:sz="0" w:space="0" w:color="auto"/>
      </w:divBdr>
      <w:divsChild>
        <w:div w:id="1857890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Naser Pourazad</dc:creator>
  <cp:keywords/>
  <dc:description/>
  <cp:lastModifiedBy>Naser Pourazad</cp:lastModifiedBy>
  <cp:revision>5</cp:revision>
  <dcterms:created xsi:type="dcterms:W3CDTF">2017-03-03T00:30:00Z</dcterms:created>
  <dcterms:modified xsi:type="dcterms:W3CDTF">2018-02-23T06:50:00Z</dcterms:modified>
</cp:coreProperties>
</file>